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37" w:rsidRPr="00F75537" w:rsidRDefault="00F75537" w:rsidP="00F7553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bookmarkStart w:id="0" w:name="_GoBack"/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>ГОРОДСКАЯ ДУМА ГОРОДСКОГО ОКРУГА ГОРОД АРЗАМАС</w:t>
      </w:r>
    </w:p>
    <w:p w:rsidR="00F75537" w:rsidRPr="00F75537" w:rsidRDefault="00F75537" w:rsidP="00F7553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>НИЖЕГОРОДСКОЙ ОБЛАСТИ</w:t>
      </w:r>
    </w:p>
    <w:p w:rsidR="00F75537" w:rsidRPr="00F75537" w:rsidRDefault="00F75537" w:rsidP="00F7553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F75537" w:rsidRPr="00F75537" w:rsidRDefault="00F75537" w:rsidP="00F7553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>РЕШЕНИЕ</w:t>
      </w:r>
    </w:p>
    <w:p w:rsidR="00F75537" w:rsidRPr="00F75537" w:rsidRDefault="00F75537" w:rsidP="00F7553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5118EE" w:rsidRPr="00F75537" w:rsidRDefault="00F75537" w:rsidP="00F7553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>№79</w:t>
      </w: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>8</w:t>
      </w: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F75537">
        <w:rPr>
          <w:rFonts w:ascii="Arial" w:hAnsi="Arial" w:cs="Arial"/>
          <w:b/>
          <w:color w:val="000000"/>
          <w:spacing w:val="10"/>
          <w:sz w:val="24"/>
          <w:szCs w:val="24"/>
        </w:rPr>
        <w:tab/>
        <w:t>от 28.05.2026г.</w:t>
      </w:r>
    </w:p>
    <w:p w:rsidR="005118EE" w:rsidRPr="00F75537" w:rsidRDefault="005118EE">
      <w:pPr>
        <w:widowControl w:val="0"/>
        <w:shd w:val="clear" w:color="auto" w:fill="FFFFFF"/>
        <w:ind w:right="-284"/>
        <w:rPr>
          <w:rFonts w:ascii="Arial" w:hAnsi="Arial" w:cs="Arial"/>
          <w:color w:val="000000"/>
          <w:spacing w:val="10"/>
          <w:sz w:val="24"/>
          <w:szCs w:val="24"/>
        </w:rPr>
      </w:pPr>
    </w:p>
    <w:bookmarkEnd w:id="0"/>
    <w:p w:rsidR="00AC7970" w:rsidRPr="00F75537" w:rsidRDefault="00AC7970">
      <w:pPr>
        <w:widowControl w:val="0"/>
        <w:shd w:val="clear" w:color="auto" w:fill="FFFFFF"/>
        <w:ind w:right="-284"/>
        <w:rPr>
          <w:rFonts w:ascii="Arial" w:hAnsi="Arial" w:cs="Arial"/>
          <w:color w:val="000000"/>
          <w:spacing w:val="10"/>
          <w:sz w:val="24"/>
          <w:szCs w:val="24"/>
        </w:rPr>
      </w:pPr>
    </w:p>
    <w:p w:rsidR="00163D05" w:rsidRPr="00F75537" w:rsidRDefault="00163D05">
      <w:pPr>
        <w:ind w:right="-284"/>
        <w:rPr>
          <w:rFonts w:ascii="Arial" w:hAnsi="Arial" w:cs="Arial"/>
          <w:sz w:val="24"/>
          <w:szCs w:val="24"/>
        </w:rPr>
      </w:pPr>
    </w:p>
    <w:p w:rsidR="00163D05" w:rsidRDefault="001264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вн</w:t>
      </w:r>
      <w:r w:rsidR="005935B4">
        <w:rPr>
          <w:rFonts w:ascii="Arial" w:hAnsi="Arial" w:cs="Arial"/>
          <w:b/>
          <w:bCs/>
          <w:sz w:val="24"/>
          <w:szCs w:val="24"/>
        </w:rPr>
        <w:t>есении изменений в Положение о п</w:t>
      </w:r>
      <w:r>
        <w:rPr>
          <w:rFonts w:ascii="Arial" w:hAnsi="Arial" w:cs="Arial"/>
          <w:b/>
          <w:bCs/>
          <w:sz w:val="24"/>
          <w:szCs w:val="24"/>
        </w:rPr>
        <w:t xml:space="preserve">очетном знаке «Благодарение хранителю наследия», принятое решением Арзамасской городской Думы Нижегородской области от 25.04.2006 </w:t>
      </w:r>
      <w:r w:rsidR="00FD1E5D">
        <w:rPr>
          <w:rFonts w:ascii="Arial" w:hAnsi="Arial" w:cs="Arial"/>
          <w:b/>
          <w:bCs/>
          <w:sz w:val="24"/>
          <w:szCs w:val="24"/>
        </w:rPr>
        <w:t xml:space="preserve">года </w:t>
      </w:r>
      <w:r>
        <w:rPr>
          <w:rFonts w:ascii="Arial" w:hAnsi="Arial" w:cs="Arial"/>
          <w:b/>
          <w:bCs/>
          <w:sz w:val="24"/>
          <w:szCs w:val="24"/>
        </w:rPr>
        <w:t xml:space="preserve">№43 «Об учреждении </w:t>
      </w:r>
    </w:p>
    <w:p w:rsidR="00163D05" w:rsidRDefault="001264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 городском округе город Арзамас Нижегородской области </w:t>
      </w:r>
    </w:p>
    <w:p w:rsidR="00163D05" w:rsidRDefault="00AE6C3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</w:t>
      </w:r>
      <w:r w:rsidR="001264E2">
        <w:rPr>
          <w:rFonts w:ascii="Arial" w:hAnsi="Arial" w:cs="Arial"/>
          <w:b/>
          <w:bCs/>
          <w:sz w:val="24"/>
          <w:szCs w:val="24"/>
        </w:rPr>
        <w:t>очетного знака «Благодарение хранителю наследия»</w:t>
      </w:r>
    </w:p>
    <w:p w:rsidR="00163D05" w:rsidRDefault="00163D05">
      <w:pPr>
        <w:jc w:val="both"/>
        <w:rPr>
          <w:rFonts w:ascii="Arial" w:hAnsi="Arial" w:cs="Arial"/>
          <w:sz w:val="24"/>
          <w:szCs w:val="26"/>
        </w:rPr>
      </w:pPr>
    </w:p>
    <w:p w:rsidR="00163D05" w:rsidRDefault="001264E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ч. 2 ст. 6, ст. 30 Устава городского округа город Арзамас Нижегородской области, с целью упорядочения и повышения качества правовой базы городского округа город Арзамас Нижегородской области,</w:t>
      </w:r>
    </w:p>
    <w:p w:rsidR="00163D05" w:rsidRDefault="00163D0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63D05" w:rsidRDefault="001264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6"/>
        </w:rPr>
        <w:t>городская Дума городского округа РЕШИЛА:</w:t>
      </w:r>
    </w:p>
    <w:p w:rsidR="00163D05" w:rsidRDefault="00163D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63D05" w:rsidRDefault="005935B4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1. Внести в Положение о п</w:t>
      </w:r>
      <w:r w:rsidR="001264E2">
        <w:rPr>
          <w:rFonts w:ascii="Arial" w:hAnsi="Arial" w:cs="Arial"/>
          <w:sz w:val="24"/>
          <w:szCs w:val="26"/>
        </w:rPr>
        <w:t>очетном знаке «Благодарение хранителю наследия», принятое решением Арзамасской городской Думы Нижегородской области от 25.04.2006</w:t>
      </w:r>
      <w:r>
        <w:rPr>
          <w:rFonts w:ascii="Arial" w:hAnsi="Arial" w:cs="Arial"/>
          <w:sz w:val="24"/>
          <w:szCs w:val="26"/>
        </w:rPr>
        <w:t xml:space="preserve"> года </w:t>
      </w:r>
      <w:r w:rsidR="001264E2">
        <w:rPr>
          <w:rFonts w:ascii="Arial" w:hAnsi="Arial" w:cs="Arial"/>
          <w:sz w:val="24"/>
          <w:szCs w:val="26"/>
        </w:rPr>
        <w:t xml:space="preserve">№43 «Об учреждении в городском округе город Арзамас Нижегородской области </w:t>
      </w:r>
      <w:r>
        <w:rPr>
          <w:rFonts w:ascii="Arial" w:hAnsi="Arial" w:cs="Arial"/>
          <w:sz w:val="24"/>
          <w:szCs w:val="26"/>
        </w:rPr>
        <w:t>п</w:t>
      </w:r>
      <w:r w:rsidR="001264E2">
        <w:rPr>
          <w:rFonts w:ascii="Arial" w:hAnsi="Arial" w:cs="Arial"/>
          <w:sz w:val="24"/>
          <w:szCs w:val="26"/>
        </w:rPr>
        <w:t>очетного знака «Благодарение хранителю наследия» (далее – Положение) следующие изменения:</w:t>
      </w:r>
    </w:p>
    <w:p w:rsidR="00163D05" w:rsidRDefault="001264E2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1.1. </w:t>
      </w:r>
      <w:r w:rsidR="008C1CCE">
        <w:rPr>
          <w:rFonts w:ascii="Arial" w:hAnsi="Arial" w:cs="Arial"/>
          <w:sz w:val="24"/>
          <w:szCs w:val="26"/>
        </w:rPr>
        <w:t>Абзац</w:t>
      </w:r>
      <w:r w:rsidR="00261616">
        <w:rPr>
          <w:rFonts w:ascii="Arial" w:hAnsi="Arial" w:cs="Arial"/>
          <w:sz w:val="24"/>
          <w:szCs w:val="26"/>
        </w:rPr>
        <w:t xml:space="preserve"> </w:t>
      </w:r>
      <w:r w:rsidR="008C1CCE">
        <w:rPr>
          <w:rFonts w:ascii="Arial" w:hAnsi="Arial" w:cs="Arial"/>
          <w:sz w:val="24"/>
          <w:szCs w:val="26"/>
        </w:rPr>
        <w:t>восемнадцатый изложить в следующей</w:t>
      </w:r>
      <w:r w:rsidR="00261616">
        <w:rPr>
          <w:rFonts w:ascii="Arial" w:hAnsi="Arial" w:cs="Arial"/>
          <w:sz w:val="24"/>
          <w:szCs w:val="26"/>
        </w:rPr>
        <w:t xml:space="preserve"> </w:t>
      </w:r>
      <w:r w:rsidR="008C1CCE">
        <w:rPr>
          <w:rFonts w:ascii="Arial" w:hAnsi="Arial" w:cs="Arial"/>
          <w:sz w:val="24"/>
          <w:szCs w:val="26"/>
        </w:rPr>
        <w:t>редакции</w:t>
      </w:r>
      <w:r>
        <w:rPr>
          <w:rFonts w:ascii="Arial" w:hAnsi="Arial" w:cs="Arial"/>
          <w:sz w:val="24"/>
          <w:szCs w:val="26"/>
        </w:rPr>
        <w:t>:</w:t>
      </w:r>
    </w:p>
    <w:p w:rsidR="00163D05" w:rsidRDefault="001264E2" w:rsidP="008C1CC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«</w:t>
      </w:r>
      <w:r w:rsidR="008C1CCE">
        <w:rPr>
          <w:rFonts w:ascii="Arial" w:hAnsi="Arial" w:cs="Arial"/>
          <w:sz w:val="24"/>
          <w:szCs w:val="24"/>
          <w:lang w:eastAsia="zh-CN"/>
        </w:rPr>
        <w:t xml:space="preserve">Совет хранителей наследия городского округа город Арзамас Нижегородской области проводит обсуждение поступившего ходатайства, дает по нему письменное заключение и направляет его мэру города Арзамаса. Мэр города Арзамаса </w:t>
      </w:r>
      <w:r w:rsidR="00261616">
        <w:rPr>
          <w:rFonts w:ascii="Arial" w:hAnsi="Arial" w:cs="Arial"/>
          <w:sz w:val="24"/>
          <w:szCs w:val="26"/>
        </w:rPr>
        <w:t>направля</w:t>
      </w:r>
      <w:r w:rsidR="008C1CCE">
        <w:rPr>
          <w:rFonts w:ascii="Arial" w:hAnsi="Arial" w:cs="Arial"/>
          <w:sz w:val="24"/>
          <w:szCs w:val="26"/>
        </w:rPr>
        <w:t xml:space="preserve">ет ходатайство, представленные материалы и заключение совета хранителей наследия </w:t>
      </w:r>
      <w:r w:rsidR="00261616">
        <w:rPr>
          <w:rFonts w:ascii="Arial" w:hAnsi="Arial" w:cs="Arial"/>
          <w:sz w:val="24"/>
          <w:szCs w:val="26"/>
        </w:rPr>
        <w:t xml:space="preserve">на рассмотрение </w:t>
      </w:r>
      <w:r w:rsidR="002B5DFB">
        <w:rPr>
          <w:rFonts w:ascii="Arial" w:hAnsi="Arial" w:cs="Arial"/>
          <w:sz w:val="24"/>
          <w:szCs w:val="26"/>
        </w:rPr>
        <w:t>комиссии</w:t>
      </w:r>
      <w:r w:rsidR="002B5DFB">
        <w:t xml:space="preserve"> </w:t>
      </w:r>
      <w:r w:rsidR="002B5DFB">
        <w:rPr>
          <w:rFonts w:ascii="Arial" w:hAnsi="Arial" w:cs="Arial"/>
          <w:sz w:val="24"/>
          <w:szCs w:val="26"/>
        </w:rPr>
        <w:t>по обсуждению проекта решения городской Думы городского округа город Арзамас Нижегородской области о награждении городскими наградами</w:t>
      </w:r>
      <w:r w:rsidR="00253D77">
        <w:rPr>
          <w:rFonts w:ascii="Arial" w:hAnsi="Arial" w:cs="Arial"/>
          <w:sz w:val="24"/>
          <w:szCs w:val="26"/>
        </w:rPr>
        <w:t xml:space="preserve"> (далее – комиссия)</w:t>
      </w:r>
      <w:r w:rsidR="005935B4">
        <w:rPr>
          <w:rFonts w:ascii="Arial" w:hAnsi="Arial" w:cs="Arial"/>
          <w:sz w:val="24"/>
          <w:szCs w:val="26"/>
        </w:rPr>
        <w:t>, созданной распоряжением мэра города Арзамаса с целью более объективного рассмотрения представленных кандидатур</w:t>
      </w:r>
      <w:r w:rsidR="00261616">
        <w:rPr>
          <w:rFonts w:ascii="Arial" w:hAnsi="Arial" w:cs="Arial"/>
          <w:sz w:val="24"/>
          <w:szCs w:val="26"/>
        </w:rPr>
        <w:t xml:space="preserve">. </w:t>
      </w:r>
      <w:r>
        <w:rPr>
          <w:rFonts w:ascii="Arial" w:hAnsi="Arial" w:cs="Arial"/>
          <w:sz w:val="24"/>
          <w:szCs w:val="26"/>
        </w:rPr>
        <w:t>Решение комиссии оформляется протоколом</w:t>
      </w:r>
      <w:r w:rsidR="00BE731C">
        <w:rPr>
          <w:rFonts w:ascii="Arial" w:hAnsi="Arial" w:cs="Arial"/>
          <w:sz w:val="24"/>
          <w:szCs w:val="26"/>
        </w:rPr>
        <w:t>, который направляется мэру города Арзамаса</w:t>
      </w:r>
      <w:r>
        <w:rPr>
          <w:rFonts w:ascii="Arial" w:hAnsi="Arial" w:cs="Arial"/>
          <w:sz w:val="24"/>
          <w:szCs w:val="26"/>
        </w:rPr>
        <w:t>.».</w:t>
      </w:r>
    </w:p>
    <w:p w:rsidR="00163D05" w:rsidRDefault="001264E2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2. Настоящее решение вступает в силу со дня его официального опубликования в газете «</w:t>
      </w:r>
      <w:proofErr w:type="spellStart"/>
      <w:r>
        <w:rPr>
          <w:rFonts w:ascii="Arial" w:hAnsi="Arial" w:cs="Arial"/>
          <w:sz w:val="24"/>
          <w:szCs w:val="26"/>
        </w:rPr>
        <w:t>Арзамасские</w:t>
      </w:r>
      <w:proofErr w:type="spellEnd"/>
      <w:r>
        <w:rPr>
          <w:rFonts w:ascii="Arial" w:hAnsi="Arial" w:cs="Arial"/>
          <w:sz w:val="24"/>
          <w:szCs w:val="26"/>
        </w:rPr>
        <w:t xml:space="preserve"> новости».</w:t>
      </w:r>
    </w:p>
    <w:p w:rsidR="00163D05" w:rsidRDefault="001264E2">
      <w:pPr>
        <w:ind w:firstLine="567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3. Контроль за исполнением настоящего решения возложить на постоянную комиссию городской Думы городского округа по социальным вопросам.</w:t>
      </w:r>
    </w:p>
    <w:p w:rsidR="00163D05" w:rsidRDefault="00163D05">
      <w:pPr>
        <w:jc w:val="both"/>
        <w:rPr>
          <w:rFonts w:ascii="Arial" w:hAnsi="Arial" w:cs="Arial"/>
          <w:sz w:val="24"/>
          <w:szCs w:val="26"/>
        </w:rPr>
      </w:pPr>
    </w:p>
    <w:p w:rsidR="00F75537" w:rsidRDefault="00F75537">
      <w:pPr>
        <w:jc w:val="both"/>
        <w:rPr>
          <w:rFonts w:ascii="Arial" w:hAnsi="Arial" w:cs="Arial"/>
          <w:sz w:val="24"/>
          <w:szCs w:val="26"/>
        </w:rPr>
      </w:pPr>
    </w:p>
    <w:p w:rsidR="00163D05" w:rsidRDefault="00163D05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163D05" w:rsidRDefault="001264E2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Председатель городской Думы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Мэр города Арзамаса</w:t>
      </w:r>
    </w:p>
    <w:p w:rsidR="00163D05" w:rsidRDefault="00AC7970">
      <w:pPr>
        <w:widowControl w:val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городского округа </w:t>
      </w:r>
    </w:p>
    <w:p w:rsidR="00163D05" w:rsidRDefault="00163D05">
      <w:pPr>
        <w:widowControl w:val="0"/>
        <w:jc w:val="both"/>
        <w:rPr>
          <w:rFonts w:ascii="Arial" w:hAnsi="Arial" w:cs="Arial"/>
          <w:sz w:val="24"/>
          <w:szCs w:val="26"/>
        </w:rPr>
      </w:pPr>
    </w:p>
    <w:p w:rsidR="008C1CCE" w:rsidRDefault="008C1CCE">
      <w:pPr>
        <w:widowControl w:val="0"/>
        <w:jc w:val="both"/>
        <w:rPr>
          <w:rFonts w:ascii="Arial" w:hAnsi="Arial" w:cs="Arial"/>
          <w:sz w:val="24"/>
          <w:szCs w:val="26"/>
        </w:rPr>
      </w:pPr>
    </w:p>
    <w:p w:rsidR="008C1CCE" w:rsidRDefault="008C1CCE">
      <w:pPr>
        <w:widowControl w:val="0"/>
        <w:jc w:val="both"/>
        <w:rPr>
          <w:rFonts w:ascii="Arial" w:hAnsi="Arial" w:cs="Arial"/>
          <w:sz w:val="24"/>
          <w:szCs w:val="26"/>
        </w:rPr>
      </w:pPr>
    </w:p>
    <w:p w:rsidR="00163D05" w:rsidRDefault="001264E2">
      <w:pPr>
        <w:widowControl w:val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__________________И.А. Плотичкин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___</w:t>
      </w:r>
      <w:r w:rsidR="005118EE">
        <w:rPr>
          <w:rFonts w:ascii="Arial" w:hAnsi="Arial" w:cs="Arial"/>
          <w:sz w:val="24"/>
          <w:szCs w:val="26"/>
        </w:rPr>
        <w:t>__</w:t>
      </w:r>
      <w:r>
        <w:rPr>
          <w:rFonts w:ascii="Arial" w:hAnsi="Arial" w:cs="Arial"/>
          <w:sz w:val="24"/>
          <w:szCs w:val="26"/>
        </w:rPr>
        <w:t xml:space="preserve">_____________А.А. Щелоков </w:t>
      </w:r>
    </w:p>
    <w:sectPr w:rsidR="00163D05" w:rsidSect="00F75537">
      <w:footerReference w:type="default" r:id="rId7"/>
      <w:pgSz w:w="11906" w:h="16838"/>
      <w:pgMar w:top="1135" w:right="851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75" w:rsidRDefault="004E6575">
      <w:r>
        <w:separator/>
      </w:r>
    </w:p>
  </w:endnote>
  <w:endnote w:type="continuationSeparator" w:id="0">
    <w:p w:rsidR="004E6575" w:rsidRDefault="004E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05" w:rsidRDefault="001264E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75537">
      <w:rPr>
        <w:noProof/>
      </w:rPr>
      <w:t>2</w:t>
    </w:r>
    <w:r>
      <w:fldChar w:fldCharType="end"/>
    </w:r>
  </w:p>
  <w:p w:rsidR="00163D05" w:rsidRDefault="00163D0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75" w:rsidRDefault="004E6575">
      <w:r>
        <w:separator/>
      </w:r>
    </w:p>
  </w:footnote>
  <w:footnote w:type="continuationSeparator" w:id="0">
    <w:p w:rsidR="004E6575" w:rsidRDefault="004E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E6F53"/>
    <w:multiLevelType w:val="hybridMultilevel"/>
    <w:tmpl w:val="05C80CCE"/>
    <w:lvl w:ilvl="0" w:tplc="A2842B52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3502E8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3D82F1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A2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A66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9C68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322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881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C49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F05B8"/>
    <w:multiLevelType w:val="hybridMultilevel"/>
    <w:tmpl w:val="0BD092CE"/>
    <w:lvl w:ilvl="0" w:tplc="5E183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D72F6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DD328BF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D4868F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C6C9D7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74601B3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D5C407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A2A279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218A184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13E028A0"/>
    <w:multiLevelType w:val="hybridMultilevel"/>
    <w:tmpl w:val="95DEF800"/>
    <w:lvl w:ilvl="0" w:tplc="992A4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60E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2A18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50E3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808C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307F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706E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4689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36CB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C337B1F"/>
    <w:multiLevelType w:val="hybridMultilevel"/>
    <w:tmpl w:val="47947CD8"/>
    <w:lvl w:ilvl="0" w:tplc="EA7423AE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1FA4557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117C181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D72BCE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95D6B2F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C824EA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B968651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2420B5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CA0CB32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1E78078D"/>
    <w:multiLevelType w:val="hybridMultilevel"/>
    <w:tmpl w:val="D0D28C7C"/>
    <w:lvl w:ilvl="0" w:tplc="061C9A4C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C9045898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0FF470BC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5248E888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59B86196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4B4C18F6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DB2A7D9E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99A02B8A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992238A6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5">
    <w:nsid w:val="26D50543"/>
    <w:multiLevelType w:val="hybridMultilevel"/>
    <w:tmpl w:val="2506CB0C"/>
    <w:lvl w:ilvl="0" w:tplc="10B697DC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758E3522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BE54438A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6950B188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2C04DC56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616A8D82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4A483EEA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050A8A96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0C30CF28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6">
    <w:nsid w:val="270A5909"/>
    <w:multiLevelType w:val="hybridMultilevel"/>
    <w:tmpl w:val="E57C728C"/>
    <w:lvl w:ilvl="0" w:tplc="E74AA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4A7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C12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B05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6C0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5C30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3AB6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87B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4E76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860C3"/>
    <w:multiLevelType w:val="hybridMultilevel"/>
    <w:tmpl w:val="A93E314E"/>
    <w:lvl w:ilvl="0" w:tplc="03A677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66AA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4A2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367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6F3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BA7E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5273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ED3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22E7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5656A"/>
    <w:multiLevelType w:val="hybridMultilevel"/>
    <w:tmpl w:val="A71ED092"/>
    <w:lvl w:ilvl="0" w:tplc="0D025E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FE48CA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BE94E8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85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2F4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0407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D2B4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E05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F49C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1833AD"/>
    <w:multiLevelType w:val="hybridMultilevel"/>
    <w:tmpl w:val="76A88A0C"/>
    <w:lvl w:ilvl="0" w:tplc="8E1440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905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447D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3E7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694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217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A09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2E8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84C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AB6D5C"/>
    <w:multiLevelType w:val="hybridMultilevel"/>
    <w:tmpl w:val="5EAA3072"/>
    <w:lvl w:ilvl="0" w:tplc="CC7AEC2A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8B1416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B234F3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82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AF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AFE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B67B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857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465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96F6C"/>
    <w:multiLevelType w:val="hybridMultilevel"/>
    <w:tmpl w:val="87762C20"/>
    <w:lvl w:ilvl="0" w:tplc="41E690E0">
      <w:start w:val="1"/>
      <w:numFmt w:val="bullet"/>
      <w:lvlText w:val=""/>
      <w:lvlJc w:val="left"/>
      <w:pPr>
        <w:ind w:left="1797" w:hanging="360"/>
      </w:pPr>
      <w:rPr>
        <w:rFonts w:ascii="Symbol" w:hAnsi="Symbol"/>
      </w:rPr>
    </w:lvl>
    <w:lvl w:ilvl="1" w:tplc="4746CE70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4BC41DAA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7E46D5FE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EF705EBA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610A57C4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75B06BDA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049E5B02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EE40C4C0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2">
    <w:nsid w:val="521F2A51"/>
    <w:multiLevelType w:val="hybridMultilevel"/>
    <w:tmpl w:val="64464E68"/>
    <w:lvl w:ilvl="0" w:tplc="7D2C6D26">
      <w:start w:val="1"/>
      <w:numFmt w:val="decimal"/>
      <w:lvlText w:val="%1."/>
      <w:lvlJc w:val="left"/>
      <w:pPr>
        <w:ind w:left="1410" w:hanging="660"/>
      </w:pPr>
    </w:lvl>
    <w:lvl w:ilvl="1" w:tplc="B21C4B4C">
      <w:start w:val="1"/>
      <w:numFmt w:val="lowerLetter"/>
      <w:lvlText w:val="%2."/>
      <w:lvlJc w:val="left"/>
      <w:pPr>
        <w:ind w:left="1830" w:hanging="360"/>
      </w:pPr>
    </w:lvl>
    <w:lvl w:ilvl="2" w:tplc="397EE1A6">
      <w:start w:val="1"/>
      <w:numFmt w:val="lowerRoman"/>
      <w:lvlText w:val="%3."/>
      <w:lvlJc w:val="right"/>
      <w:pPr>
        <w:ind w:left="2550" w:hanging="180"/>
      </w:pPr>
    </w:lvl>
    <w:lvl w:ilvl="3" w:tplc="47AAD6FC">
      <w:start w:val="1"/>
      <w:numFmt w:val="decimal"/>
      <w:lvlText w:val="%4."/>
      <w:lvlJc w:val="left"/>
      <w:pPr>
        <w:ind w:left="3270" w:hanging="360"/>
      </w:pPr>
    </w:lvl>
    <w:lvl w:ilvl="4" w:tplc="3E3CFED2">
      <w:start w:val="1"/>
      <w:numFmt w:val="lowerLetter"/>
      <w:lvlText w:val="%5."/>
      <w:lvlJc w:val="left"/>
      <w:pPr>
        <w:ind w:left="3990" w:hanging="360"/>
      </w:pPr>
    </w:lvl>
    <w:lvl w:ilvl="5" w:tplc="51AEF26A">
      <w:start w:val="1"/>
      <w:numFmt w:val="lowerRoman"/>
      <w:lvlText w:val="%6."/>
      <w:lvlJc w:val="right"/>
      <w:pPr>
        <w:ind w:left="4710" w:hanging="180"/>
      </w:pPr>
    </w:lvl>
    <w:lvl w:ilvl="6" w:tplc="8AE0338C">
      <w:start w:val="1"/>
      <w:numFmt w:val="decimal"/>
      <w:lvlText w:val="%7."/>
      <w:lvlJc w:val="left"/>
      <w:pPr>
        <w:ind w:left="5430" w:hanging="360"/>
      </w:pPr>
    </w:lvl>
    <w:lvl w:ilvl="7" w:tplc="CC0C6B20">
      <w:start w:val="1"/>
      <w:numFmt w:val="lowerLetter"/>
      <w:lvlText w:val="%8."/>
      <w:lvlJc w:val="left"/>
      <w:pPr>
        <w:ind w:left="6150" w:hanging="360"/>
      </w:pPr>
    </w:lvl>
    <w:lvl w:ilvl="8" w:tplc="2BDAA52E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57645AAE"/>
    <w:multiLevelType w:val="hybridMultilevel"/>
    <w:tmpl w:val="2C66B230"/>
    <w:lvl w:ilvl="0" w:tplc="8ADCB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4B48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DF6D2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306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78C3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56CE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5ADA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B43E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B3CD5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0421E69"/>
    <w:multiLevelType w:val="hybridMultilevel"/>
    <w:tmpl w:val="A0D0F49E"/>
    <w:lvl w:ilvl="0" w:tplc="D0E8E3DC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06BA70F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A3A2252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F6CE5C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146788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4300DEA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2F06B0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5AA25D4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5044BE5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>
    <w:nsid w:val="63306709"/>
    <w:multiLevelType w:val="hybridMultilevel"/>
    <w:tmpl w:val="2AF45E94"/>
    <w:lvl w:ilvl="0" w:tplc="B87E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A7D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46ED9E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000000"/>
      </w:rPr>
    </w:lvl>
    <w:lvl w:ilvl="3" w:tplc="9A4A9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28F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8BA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91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423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8A74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0C2A1A"/>
    <w:multiLevelType w:val="hybridMultilevel"/>
    <w:tmpl w:val="D0502DD8"/>
    <w:lvl w:ilvl="0" w:tplc="32040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646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781F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2AB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0EB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AE3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42F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808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F6BD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15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5"/>
  </w:num>
  <w:num w:numId="14">
    <w:abstractNumId w:val="12"/>
  </w:num>
  <w:num w:numId="15">
    <w:abstractNumId w:val="1"/>
  </w:num>
  <w:num w:numId="16">
    <w:abstractNumId w:val="3"/>
  </w:num>
  <w:num w:numId="17">
    <w:abstractNumId w:val="14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05"/>
    <w:rsid w:val="001264E2"/>
    <w:rsid w:val="00144646"/>
    <w:rsid w:val="00163D05"/>
    <w:rsid w:val="00251172"/>
    <w:rsid w:val="00253D77"/>
    <w:rsid w:val="00261616"/>
    <w:rsid w:val="002B5DFB"/>
    <w:rsid w:val="00374316"/>
    <w:rsid w:val="00404306"/>
    <w:rsid w:val="004B2E9B"/>
    <w:rsid w:val="004E6575"/>
    <w:rsid w:val="005118EE"/>
    <w:rsid w:val="005935B4"/>
    <w:rsid w:val="007E5744"/>
    <w:rsid w:val="008C1CCE"/>
    <w:rsid w:val="009B46A0"/>
    <w:rsid w:val="009D4FBE"/>
    <w:rsid w:val="00A97F51"/>
    <w:rsid w:val="00AC7970"/>
    <w:rsid w:val="00AE6C38"/>
    <w:rsid w:val="00BE731C"/>
    <w:rsid w:val="00CF7B18"/>
    <w:rsid w:val="00D53BA9"/>
    <w:rsid w:val="00E524DC"/>
    <w:rsid w:val="00E94EB9"/>
    <w:rsid w:val="00F75537"/>
    <w:rsid w:val="00FD1E5D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C1423-4689-441E-AACA-007DE28E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 Знак Знак Знак"/>
    <w:link w:val="afb"/>
    <w:semiHidden/>
  </w:style>
  <w:style w:type="paragraph" w:styleId="afc">
    <w:name w:val="Body Text"/>
    <w:basedOn w:val="a"/>
    <w:link w:val="afd"/>
    <w:rPr>
      <w:sz w:val="28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b">
    <w:name w:val="Знак Знак Знак"/>
    <w:basedOn w:val="a"/>
    <w:link w:val="afa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aff">
    <w:name w:val="Block Text"/>
    <w:basedOn w:val="a"/>
    <w:pPr>
      <w:ind w:left="6237" w:right="-766"/>
    </w:pPr>
    <w:rPr>
      <w:sz w:val="24"/>
    </w:rPr>
  </w:style>
  <w:style w:type="character" w:customStyle="1" w:styleId="afd">
    <w:name w:val="Основной текст Знак"/>
    <w:link w:val="afc"/>
    <w:rPr>
      <w:sz w:val="2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table" w:customStyle="1" w:styleId="13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fa"/>
    <w:link w:val="ab"/>
  </w:style>
  <w:style w:type="character" w:customStyle="1" w:styleId="ae">
    <w:name w:val="Нижний колонтитул Знак"/>
    <w:basedOn w:val="afa"/>
    <w:link w:val="ad"/>
    <w:uiPriority w:val="99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</vt:lpstr>
    </vt:vector>
  </TitlesOfParts>
  <Company>Администрация города Арзамаса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creator>Ирина</dc:creator>
  <cp:lastModifiedBy>Дормидонтова Надежда Николаевна</cp:lastModifiedBy>
  <cp:revision>16</cp:revision>
  <cp:lastPrinted>2026-05-28T12:03:00Z</cp:lastPrinted>
  <dcterms:created xsi:type="dcterms:W3CDTF">2026-04-29T08:25:00Z</dcterms:created>
  <dcterms:modified xsi:type="dcterms:W3CDTF">2026-05-29T13:20:00Z</dcterms:modified>
  <cp:version>983040</cp:version>
</cp:coreProperties>
</file>